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30" w:rsidRDefault="00695730" w:rsidP="00695730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i/>
          <w:color w:val="0099CC"/>
          <w:sz w:val="44"/>
          <w:szCs w:val="32"/>
        </w:rPr>
      </w:pPr>
      <w:r w:rsidRPr="00695730">
        <w:rPr>
          <w:rFonts w:ascii="Arial" w:eastAsia="Times New Roman" w:hAnsi="Arial" w:cs="Arial"/>
          <w:i/>
          <w:color w:val="0099CC"/>
          <w:sz w:val="44"/>
          <w:szCs w:val="32"/>
        </w:rPr>
        <w:t>Timeshare Cancellation Letter</w:t>
      </w:r>
    </w:p>
    <w:p w:rsidR="00695730" w:rsidRPr="00695730" w:rsidRDefault="00695730" w:rsidP="00695730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i/>
          <w:color w:val="0099CC"/>
          <w:sz w:val="44"/>
          <w:szCs w:val="32"/>
        </w:rPr>
      </w:pPr>
    </w:p>
    <w:p w:rsidR="00695730" w:rsidRPr="00695730" w:rsidRDefault="00695730" w:rsidP="00695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F58"/>
          <w:sz w:val="32"/>
          <w:szCs w:val="32"/>
        </w:rPr>
      </w:pPr>
      <w:r w:rsidRPr="00695730">
        <w:rPr>
          <w:rFonts w:ascii="Arial" w:eastAsia="Times New Roman" w:hAnsi="Arial" w:cs="Arial"/>
          <w:color w:val="404040"/>
          <w:sz w:val="32"/>
          <w:szCs w:val="32"/>
          <w:bdr w:val="none" w:sz="0" w:space="0" w:color="auto" w:frame="1"/>
        </w:rPr>
        <w:t>[Anthony Brown]</w:t>
      </w:r>
      <w:r w:rsidRPr="00695730">
        <w:rPr>
          <w:rFonts w:ascii="Arial" w:eastAsia="Times New Roman" w:hAnsi="Arial" w:cs="Arial"/>
          <w:color w:val="404040"/>
          <w:sz w:val="32"/>
          <w:szCs w:val="32"/>
        </w:rPr>
        <w:br/>
      </w:r>
      <w:r w:rsidRPr="00695730">
        <w:rPr>
          <w:rFonts w:ascii="Arial" w:eastAsia="Times New Roman" w:hAnsi="Arial" w:cs="Arial"/>
          <w:color w:val="404040"/>
          <w:sz w:val="32"/>
          <w:szCs w:val="32"/>
          <w:bdr w:val="none" w:sz="0" w:space="0" w:color="auto" w:frame="1"/>
        </w:rPr>
        <w:t>[426 Mystic View Turn]</w:t>
      </w:r>
      <w:r w:rsidRPr="00695730">
        <w:rPr>
          <w:rFonts w:ascii="Arial" w:eastAsia="Times New Roman" w:hAnsi="Arial" w:cs="Arial"/>
          <w:color w:val="404040"/>
          <w:sz w:val="32"/>
          <w:szCs w:val="32"/>
        </w:rPr>
        <w:br/>
      </w:r>
      <w:r w:rsidRPr="00695730">
        <w:rPr>
          <w:rFonts w:ascii="Arial" w:eastAsia="Times New Roman" w:hAnsi="Arial" w:cs="Arial"/>
          <w:color w:val="404040"/>
          <w:sz w:val="32"/>
          <w:szCs w:val="32"/>
          <w:bdr w:val="none" w:sz="0" w:space="0" w:color="auto" w:frame="1"/>
        </w:rPr>
        <w:t>[Glen Burnie, MD  21061]</w:t>
      </w:r>
      <w:r w:rsidRPr="00695730">
        <w:rPr>
          <w:rFonts w:ascii="Arial" w:eastAsia="Times New Roman" w:hAnsi="Arial" w:cs="Arial"/>
          <w:color w:val="404040"/>
          <w:sz w:val="32"/>
          <w:szCs w:val="32"/>
        </w:rPr>
        <w:br/>
      </w:r>
      <w:r w:rsidRPr="00695730">
        <w:rPr>
          <w:rFonts w:ascii="Arial" w:eastAsia="Times New Roman" w:hAnsi="Arial" w:cs="Arial"/>
          <w:color w:val="404040"/>
          <w:sz w:val="32"/>
          <w:szCs w:val="32"/>
          <w:bdr w:val="none" w:sz="0" w:space="0" w:color="auto" w:frame="1"/>
        </w:rPr>
        <w:t>[(555) 444-0021]</w:t>
      </w:r>
      <w:r w:rsidRPr="00695730">
        <w:rPr>
          <w:rFonts w:ascii="Arial" w:eastAsia="Times New Roman" w:hAnsi="Arial" w:cs="Arial"/>
          <w:color w:val="404040"/>
          <w:sz w:val="32"/>
          <w:szCs w:val="32"/>
        </w:rPr>
        <w:br/>
      </w:r>
      <w:r w:rsidRPr="00695730">
        <w:rPr>
          <w:rFonts w:ascii="Arial" w:eastAsia="Times New Roman" w:hAnsi="Arial" w:cs="Arial"/>
          <w:color w:val="404040"/>
          <w:sz w:val="32"/>
          <w:szCs w:val="32"/>
          <w:bdr w:val="none" w:sz="0" w:space="0" w:color="auto" w:frame="1"/>
        </w:rPr>
        <w:t>[anthony@email.com]</w:t>
      </w:r>
    </w:p>
    <w:p w:rsidR="00695730" w:rsidRPr="00695730" w:rsidRDefault="00695730" w:rsidP="00695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F58"/>
          <w:sz w:val="32"/>
          <w:szCs w:val="32"/>
        </w:rPr>
      </w:pPr>
      <w:r w:rsidRPr="00695730">
        <w:rPr>
          <w:rFonts w:ascii="Arial" w:eastAsia="Times New Roman" w:hAnsi="Arial" w:cs="Arial"/>
          <w:color w:val="404040"/>
          <w:sz w:val="32"/>
          <w:szCs w:val="32"/>
          <w:bdr w:val="none" w:sz="0" w:space="0" w:color="auto" w:frame="1"/>
        </w:rPr>
        <w:t>[January 16, 2021]</w:t>
      </w:r>
      <w:r w:rsidRPr="00695730">
        <w:rPr>
          <w:rFonts w:ascii="Arial" w:eastAsia="Times New Roman" w:hAnsi="Arial" w:cs="Arial"/>
          <w:color w:val="404040"/>
          <w:sz w:val="32"/>
          <w:szCs w:val="32"/>
        </w:rPr>
        <w:br/>
      </w:r>
      <w:r w:rsidRPr="00695730">
        <w:rPr>
          <w:rFonts w:ascii="Arial" w:eastAsia="Times New Roman" w:hAnsi="Arial" w:cs="Arial"/>
          <w:color w:val="404040"/>
          <w:sz w:val="32"/>
          <w:szCs w:val="32"/>
        </w:rPr>
        <w:br/>
      </w:r>
      <w:r w:rsidRPr="00695730">
        <w:rPr>
          <w:rFonts w:ascii="Arial" w:eastAsia="Times New Roman" w:hAnsi="Arial" w:cs="Arial"/>
          <w:color w:val="404040"/>
          <w:sz w:val="32"/>
          <w:szCs w:val="32"/>
          <w:bdr w:val="none" w:sz="0" w:space="0" w:color="auto" w:frame="1"/>
        </w:rPr>
        <w:t>[ABC Timeshare Company]</w:t>
      </w:r>
      <w:r w:rsidRPr="00695730">
        <w:rPr>
          <w:rFonts w:ascii="Arial" w:eastAsia="Times New Roman" w:hAnsi="Arial" w:cs="Arial"/>
          <w:color w:val="404040"/>
          <w:sz w:val="32"/>
          <w:szCs w:val="32"/>
        </w:rPr>
        <w:br/>
      </w:r>
      <w:r w:rsidRPr="00695730">
        <w:rPr>
          <w:rFonts w:ascii="Arial" w:eastAsia="Times New Roman" w:hAnsi="Arial" w:cs="Arial"/>
          <w:color w:val="404040"/>
          <w:sz w:val="32"/>
          <w:szCs w:val="32"/>
          <w:bdr w:val="none" w:sz="0" w:space="0" w:color="auto" w:frame="1"/>
        </w:rPr>
        <w:t>[557 Timeshare Lane]</w:t>
      </w:r>
      <w:r w:rsidRPr="00695730">
        <w:rPr>
          <w:rFonts w:ascii="Arial" w:eastAsia="Times New Roman" w:hAnsi="Arial" w:cs="Arial"/>
          <w:color w:val="404040"/>
          <w:sz w:val="32"/>
          <w:szCs w:val="32"/>
        </w:rPr>
        <w:br/>
      </w:r>
      <w:r w:rsidRPr="00695730">
        <w:rPr>
          <w:rFonts w:ascii="Arial" w:eastAsia="Times New Roman" w:hAnsi="Arial" w:cs="Arial"/>
          <w:color w:val="404040"/>
          <w:sz w:val="32"/>
          <w:szCs w:val="32"/>
          <w:bdr w:val="none" w:sz="0" w:space="0" w:color="auto" w:frame="1"/>
        </w:rPr>
        <w:t>[Berkeley, CA  90003]</w:t>
      </w:r>
      <w:r w:rsidRPr="00695730">
        <w:rPr>
          <w:rFonts w:ascii="Arial" w:eastAsia="Times New Roman" w:hAnsi="Arial" w:cs="Arial"/>
          <w:color w:val="404040"/>
          <w:sz w:val="32"/>
          <w:szCs w:val="32"/>
        </w:rPr>
        <w:br/>
      </w:r>
      <w:r w:rsidRPr="00695730">
        <w:rPr>
          <w:rFonts w:ascii="Arial" w:eastAsia="Times New Roman" w:hAnsi="Arial" w:cs="Arial"/>
          <w:color w:val="404040"/>
          <w:sz w:val="32"/>
          <w:szCs w:val="32"/>
          <w:bdr w:val="none" w:sz="0" w:space="0" w:color="auto" w:frame="1"/>
        </w:rPr>
        <w:t>[(555) 292-5890]</w:t>
      </w:r>
    </w:p>
    <w:p w:rsidR="00695730" w:rsidRPr="00695730" w:rsidRDefault="00695730" w:rsidP="00695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F58"/>
          <w:sz w:val="32"/>
          <w:szCs w:val="32"/>
        </w:rPr>
      </w:pPr>
      <w:r w:rsidRPr="00695730">
        <w:rPr>
          <w:rFonts w:ascii="Arial" w:eastAsia="Times New Roman" w:hAnsi="Arial" w:cs="Arial"/>
          <w:color w:val="404040"/>
          <w:sz w:val="32"/>
          <w:szCs w:val="32"/>
          <w:bdr w:val="none" w:sz="0" w:space="0" w:color="auto" w:frame="1"/>
        </w:rPr>
        <w:t>Attention: Customer Service</w:t>
      </w:r>
    </w:p>
    <w:p w:rsidR="00695730" w:rsidRPr="00695730" w:rsidRDefault="00695730" w:rsidP="00695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F58"/>
          <w:sz w:val="32"/>
          <w:szCs w:val="32"/>
        </w:rPr>
      </w:pPr>
      <w:r w:rsidRPr="00695730">
        <w:rPr>
          <w:rFonts w:ascii="Arial" w:eastAsia="Times New Roman" w:hAnsi="Arial" w:cs="Arial"/>
          <w:color w:val="4B4F58"/>
          <w:sz w:val="32"/>
          <w:szCs w:val="32"/>
          <w:bdr w:val="none" w:sz="0" w:space="0" w:color="auto" w:frame="1"/>
        </w:rPr>
        <w:t>RE: </w:t>
      </w:r>
      <w:r w:rsidRPr="00695730">
        <w:rPr>
          <w:rFonts w:ascii="Arial" w:eastAsia="Times New Roman" w:hAnsi="Arial" w:cs="Arial"/>
          <w:color w:val="404040"/>
          <w:sz w:val="32"/>
          <w:szCs w:val="32"/>
          <w:bdr w:val="none" w:sz="0" w:space="0" w:color="auto" w:frame="1"/>
        </w:rPr>
        <w:t>Contract Number: [33344455]</w:t>
      </w:r>
    </w:p>
    <w:p w:rsidR="00695730" w:rsidRPr="00695730" w:rsidRDefault="00695730" w:rsidP="00695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F58"/>
          <w:sz w:val="32"/>
          <w:szCs w:val="32"/>
        </w:rPr>
      </w:pPr>
      <w:r w:rsidRPr="00695730">
        <w:rPr>
          <w:rFonts w:ascii="Arial" w:eastAsia="Times New Roman" w:hAnsi="Arial" w:cs="Arial"/>
          <w:color w:val="404040"/>
          <w:sz w:val="32"/>
          <w:szCs w:val="32"/>
          <w:bdr w:val="none" w:sz="0" w:space="0" w:color="auto" w:frame="1"/>
        </w:rPr>
        <w:t>This letter is to notify you I want to cancel my timeshare contract with [ABC Timeshare Company] purchased on [Date]. Per the contract regarding this timeshare, I am contacting you within the rescission period in order to cancel this timeshare contract.</w:t>
      </w:r>
    </w:p>
    <w:p w:rsidR="00695730" w:rsidRPr="00695730" w:rsidRDefault="00695730" w:rsidP="00695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F58"/>
          <w:sz w:val="32"/>
          <w:szCs w:val="32"/>
        </w:rPr>
      </w:pPr>
      <w:r w:rsidRPr="00695730">
        <w:rPr>
          <w:rFonts w:ascii="Arial" w:eastAsia="Times New Roman" w:hAnsi="Arial" w:cs="Arial"/>
          <w:color w:val="404040"/>
          <w:sz w:val="32"/>
          <w:szCs w:val="32"/>
          <w:bdr w:val="none" w:sz="0" w:space="0" w:color="auto" w:frame="1"/>
        </w:rPr>
        <w:t>To clarify, I need to cancel my timeshare contract immediately. Please provide me with a written response showing you have received this letter within the rescission period. Additionally, please provide me with the information I will require to receive my initial deposit.</w:t>
      </w:r>
      <w:r w:rsidRPr="00695730">
        <w:rPr>
          <w:rFonts w:ascii="Arial" w:eastAsia="Times New Roman" w:hAnsi="Arial" w:cs="Arial"/>
          <w:color w:val="404040"/>
          <w:sz w:val="32"/>
          <w:szCs w:val="32"/>
        </w:rPr>
        <w:br/>
      </w:r>
      <w:r w:rsidRPr="00695730">
        <w:rPr>
          <w:rFonts w:ascii="Arial" w:eastAsia="Times New Roman" w:hAnsi="Arial" w:cs="Arial"/>
          <w:color w:val="404040"/>
          <w:sz w:val="32"/>
          <w:szCs w:val="32"/>
        </w:rPr>
        <w:br/>
      </w:r>
      <w:r w:rsidRPr="00695730">
        <w:rPr>
          <w:rFonts w:ascii="Arial" w:eastAsia="Times New Roman" w:hAnsi="Arial" w:cs="Arial"/>
          <w:color w:val="404040"/>
          <w:sz w:val="32"/>
          <w:szCs w:val="32"/>
          <w:bdr w:val="none" w:sz="0" w:space="0" w:color="auto" w:frame="1"/>
        </w:rPr>
        <w:t>Sincerely,</w:t>
      </w:r>
    </w:p>
    <w:p w:rsidR="00695730" w:rsidRPr="00695730" w:rsidRDefault="00695730" w:rsidP="0069573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B4F58"/>
          <w:sz w:val="32"/>
          <w:szCs w:val="32"/>
        </w:rPr>
      </w:pPr>
      <w:r w:rsidRPr="00695730">
        <w:rPr>
          <w:rFonts w:ascii="Arial" w:eastAsia="Times New Roman" w:hAnsi="Arial" w:cs="Arial"/>
          <w:color w:val="404040"/>
          <w:sz w:val="32"/>
          <w:szCs w:val="32"/>
          <w:bdr w:val="none" w:sz="0" w:space="0" w:color="auto" w:frame="1"/>
        </w:rPr>
        <w:t>[Anthony Brown]</w:t>
      </w:r>
    </w:p>
    <w:p w:rsidR="00EE4544" w:rsidRPr="00695730" w:rsidRDefault="00EE4544">
      <w:pPr>
        <w:rPr>
          <w:sz w:val="32"/>
          <w:szCs w:val="32"/>
        </w:rPr>
      </w:pPr>
    </w:p>
    <w:sectPr w:rsidR="00EE4544" w:rsidRPr="00695730" w:rsidSect="00EE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/>
  <w:rsids>
    <w:rsidRoot w:val="00695730"/>
    <w:rsid w:val="00695730"/>
    <w:rsid w:val="00EE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44"/>
  </w:style>
  <w:style w:type="paragraph" w:styleId="Heading2">
    <w:name w:val="heading 2"/>
    <w:basedOn w:val="Normal"/>
    <w:link w:val="Heading2Char"/>
    <w:uiPriority w:val="9"/>
    <w:qFormat/>
    <w:rsid w:val="00695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7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9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514">
          <w:marLeft w:val="0"/>
          <w:marRight w:val="0"/>
          <w:marTop w:val="0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7094">
          <w:marLeft w:val="0"/>
          <w:marRight w:val="0"/>
          <w:marTop w:val="0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3630">
              <w:marLeft w:val="0"/>
              <w:marRight w:val="0"/>
              <w:marTop w:val="0"/>
              <w:marBottom w:val="758"/>
              <w:divBdr>
                <w:top w:val="single" w:sz="36" w:space="19" w:color="auto"/>
                <w:left w:val="single" w:sz="36" w:space="19" w:color="auto"/>
                <w:bottom w:val="single" w:sz="36" w:space="19" w:color="auto"/>
                <w:right w:val="single" w:sz="36" w:space="19" w:color="auto"/>
              </w:divBdr>
              <w:divsChild>
                <w:div w:id="1093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1</cp:revision>
  <dcterms:created xsi:type="dcterms:W3CDTF">2022-03-17T06:58:00Z</dcterms:created>
  <dcterms:modified xsi:type="dcterms:W3CDTF">2022-03-17T08:03:00Z</dcterms:modified>
</cp:coreProperties>
</file>